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C747DA" w:rsidRPr="00687792">
        <w:rPr>
          <w:rFonts w:ascii="PT Astra Serif" w:hAnsi="PT Astra Serif"/>
          <w:b/>
          <w:bCs/>
          <w:sz w:val="4"/>
          <w:szCs w:val="4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силу,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принятию в связи с принятием Закона Ульяновской области</w:t>
      </w:r>
    </w:p>
    <w:p w:rsidR="00905EA0" w:rsidRPr="00905EA0" w:rsidRDefault="00A7438E" w:rsidP="00905EA0">
      <w:pPr>
        <w:jc w:val="center"/>
        <w:rPr>
          <w:rFonts w:ascii="PT Astra Serif" w:hAnsi="PT Astra Serif"/>
          <w:b/>
          <w:sz w:val="28"/>
          <w:szCs w:val="28"/>
        </w:rPr>
      </w:pPr>
      <w:r w:rsidRPr="00687792">
        <w:rPr>
          <w:rFonts w:ascii="PT Astra Serif" w:hAnsi="PT Astra Serif"/>
          <w:b/>
          <w:sz w:val="28"/>
          <w:szCs w:val="28"/>
        </w:rPr>
        <w:t>«</w:t>
      </w:r>
      <w:r w:rsidR="00905EA0" w:rsidRPr="00905EA0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905EA0" w:rsidRPr="00905EA0" w:rsidRDefault="00905EA0" w:rsidP="00905EA0">
      <w:pPr>
        <w:jc w:val="center"/>
        <w:rPr>
          <w:rFonts w:ascii="PT Astra Serif" w:hAnsi="PT Astra Serif"/>
          <w:b/>
          <w:sz w:val="28"/>
          <w:szCs w:val="28"/>
        </w:rPr>
      </w:pPr>
      <w:r w:rsidRPr="00905EA0">
        <w:rPr>
          <w:rFonts w:ascii="PT Astra Serif" w:hAnsi="PT Astra Serif"/>
          <w:b/>
          <w:sz w:val="28"/>
          <w:szCs w:val="28"/>
        </w:rPr>
        <w:t xml:space="preserve">«О регулировании некоторых вопросов социального партнёрства </w:t>
      </w:r>
    </w:p>
    <w:p w:rsidR="00C67258" w:rsidRPr="00687792" w:rsidRDefault="00905EA0" w:rsidP="00905EA0">
      <w:pPr>
        <w:jc w:val="center"/>
        <w:rPr>
          <w:rFonts w:ascii="PT Astra Serif" w:hAnsi="PT Astra Serif"/>
          <w:sz w:val="28"/>
          <w:szCs w:val="28"/>
        </w:rPr>
      </w:pPr>
      <w:r w:rsidRPr="00905EA0">
        <w:rPr>
          <w:rFonts w:ascii="PT Astra Serif" w:hAnsi="PT Astra Serif"/>
          <w:b/>
          <w:sz w:val="28"/>
          <w:szCs w:val="28"/>
        </w:rPr>
        <w:t xml:space="preserve">в сфере труда на территории Ульяновской области» и </w:t>
      </w:r>
      <w:r w:rsidR="00951774">
        <w:rPr>
          <w:rFonts w:ascii="PT Astra Serif" w:hAnsi="PT Astra Serif"/>
          <w:b/>
          <w:sz w:val="28"/>
          <w:szCs w:val="28"/>
        </w:rPr>
        <w:t xml:space="preserve">о </w:t>
      </w:r>
      <w:r w:rsidRPr="00905EA0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Pr="00905EA0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Pr="00905EA0">
        <w:rPr>
          <w:rFonts w:ascii="PT Astra Serif" w:hAnsi="PT Astra Serif"/>
          <w:b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="00A7438E" w:rsidRPr="00687792">
        <w:rPr>
          <w:rFonts w:ascii="PT Astra Serif" w:hAnsi="PT Astra Serif"/>
          <w:b/>
          <w:sz w:val="28"/>
          <w:szCs w:val="28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D42FF9" w:rsidP="00E85619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 w:rsidRPr="00687792">
        <w:rPr>
          <w:b w:val="0"/>
          <w:szCs w:val="28"/>
        </w:rPr>
        <w:t>В связи с п</w:t>
      </w:r>
      <w:r w:rsidR="00C67258" w:rsidRPr="00687792">
        <w:rPr>
          <w:b w:val="0"/>
          <w:szCs w:val="28"/>
        </w:rPr>
        <w:t>ринятие</w:t>
      </w:r>
      <w:r w:rsidRPr="00687792">
        <w:rPr>
          <w:b w:val="0"/>
          <w:szCs w:val="28"/>
        </w:rPr>
        <w:t>м</w:t>
      </w:r>
      <w:r w:rsidR="00C67258" w:rsidRPr="00687792">
        <w:rPr>
          <w:b w:val="0"/>
          <w:szCs w:val="28"/>
        </w:rPr>
        <w:t xml:space="preserve"> </w:t>
      </w:r>
      <w:r w:rsidR="008C7804" w:rsidRPr="00687792">
        <w:rPr>
          <w:b w:val="0"/>
          <w:szCs w:val="28"/>
        </w:rPr>
        <w:t>проектируемого з</w:t>
      </w:r>
      <w:r w:rsidR="00C67258" w:rsidRPr="00687792">
        <w:rPr>
          <w:b w:val="0"/>
          <w:szCs w:val="28"/>
        </w:rPr>
        <w:t xml:space="preserve">акона </w:t>
      </w:r>
      <w:r w:rsidR="008C7804" w:rsidRPr="00687792">
        <w:rPr>
          <w:b w:val="0"/>
          <w:szCs w:val="28"/>
        </w:rPr>
        <w:t xml:space="preserve">Ульяновской области </w:t>
      </w:r>
      <w:r w:rsidRPr="00687792">
        <w:rPr>
          <w:b w:val="0"/>
          <w:szCs w:val="28"/>
        </w:rPr>
        <w:t xml:space="preserve">потребуется </w:t>
      </w:r>
      <w:r w:rsidR="00F41A11" w:rsidRPr="00687792">
        <w:rPr>
          <w:b w:val="0"/>
          <w:szCs w:val="28"/>
        </w:rPr>
        <w:t>принятие постановления Правительства</w:t>
      </w:r>
      <w:r w:rsidR="00391FA6" w:rsidRPr="00687792">
        <w:rPr>
          <w:b w:val="0"/>
          <w:szCs w:val="28"/>
        </w:rPr>
        <w:t xml:space="preserve"> Ульяновской области</w:t>
      </w:r>
      <w:r w:rsidR="00F41A11" w:rsidRPr="00687792">
        <w:rPr>
          <w:b w:val="0"/>
          <w:szCs w:val="28"/>
        </w:rPr>
        <w:t xml:space="preserve"> </w:t>
      </w:r>
      <w:r w:rsidR="007F318C">
        <w:rPr>
          <w:b w:val="0"/>
          <w:szCs w:val="28"/>
        </w:rPr>
        <w:t xml:space="preserve">  </w:t>
      </w:r>
      <w:r w:rsidR="00F41A11" w:rsidRPr="00687792">
        <w:rPr>
          <w:b w:val="0"/>
          <w:szCs w:val="28"/>
        </w:rPr>
        <w:t>«</w:t>
      </w:r>
      <w:r w:rsidR="00F41A11" w:rsidRPr="00687792">
        <w:rPr>
          <w:b w:val="0"/>
        </w:rPr>
        <w:t xml:space="preserve">О региональной конференции труда </w:t>
      </w:r>
      <w:r w:rsidR="008D3D46">
        <w:rPr>
          <w:b w:val="0"/>
        </w:rPr>
        <w:t>У</w:t>
      </w:r>
      <w:r w:rsidR="00F41A11" w:rsidRPr="00687792">
        <w:rPr>
          <w:b w:val="0"/>
        </w:rPr>
        <w:t>льяновской области</w:t>
      </w:r>
      <w:r w:rsidR="001F22AB">
        <w:rPr>
          <w:b w:val="0"/>
        </w:rPr>
        <w:t>.</w:t>
      </w:r>
    </w:p>
    <w:p w:rsidR="00C67258" w:rsidRPr="00687792" w:rsidRDefault="00C67258" w:rsidP="00C67258">
      <w:pPr>
        <w:rPr>
          <w:rFonts w:ascii="PT Astra Serif" w:hAnsi="PT Astra Serif"/>
          <w:sz w:val="28"/>
          <w:szCs w:val="28"/>
        </w:rPr>
      </w:pPr>
    </w:p>
    <w:p w:rsidR="00C67258" w:rsidRDefault="00C67258" w:rsidP="00C67258">
      <w:pPr>
        <w:rPr>
          <w:rFonts w:ascii="PT Astra Serif" w:hAnsi="PT Astra Serif"/>
          <w:sz w:val="28"/>
          <w:szCs w:val="28"/>
        </w:rPr>
      </w:pPr>
    </w:p>
    <w:p w:rsidR="009A2D93" w:rsidRDefault="009A2D93" w:rsidP="00C67258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9A2D93" w:rsidRPr="009A13DF" w:rsidTr="008D649F">
        <w:tc>
          <w:tcPr>
            <w:tcW w:w="5812" w:type="dxa"/>
            <w:shd w:val="clear" w:color="auto" w:fill="auto"/>
          </w:tcPr>
          <w:p w:rsidR="009A2D93" w:rsidRPr="009A13DF" w:rsidRDefault="009A2D93" w:rsidP="008D649F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</w:t>
            </w:r>
            <w:r w:rsidRPr="009A13DF">
              <w:rPr>
                <w:rFonts w:ascii="PT Astra Serif" w:hAnsi="PT Astra Serif"/>
                <w:sz w:val="28"/>
                <w:szCs w:val="28"/>
              </w:rPr>
              <w:t>уководител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 w:rsidRPr="009A13DF">
              <w:rPr>
                <w:rFonts w:ascii="PT Astra Serif" w:hAnsi="PT Astra Serif"/>
                <w:sz w:val="28"/>
                <w:szCs w:val="28"/>
              </w:rPr>
              <w:t xml:space="preserve"> Агентства </w:t>
            </w:r>
            <w:r w:rsidRPr="00687792">
              <w:rPr>
                <w:rFonts w:ascii="PT Astra Serif" w:hAnsi="PT Astra Serif"/>
                <w:sz w:val="28"/>
                <w:szCs w:val="28"/>
              </w:rPr>
              <w:t>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  <w:shd w:val="clear" w:color="auto" w:fill="auto"/>
          </w:tcPr>
          <w:p w:rsidR="009A2D93" w:rsidRPr="009A13DF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A13DF"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9A2D93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9A2D93" w:rsidRPr="009A13DF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С.В.Дронова</w:t>
            </w:r>
          </w:p>
        </w:tc>
      </w:tr>
    </w:tbl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Parfenova</cp:lastModifiedBy>
  <cp:revision>4</cp:revision>
  <cp:lastPrinted>2018-10-19T12:27:00Z</cp:lastPrinted>
  <dcterms:created xsi:type="dcterms:W3CDTF">2020-02-10T14:32:00Z</dcterms:created>
  <dcterms:modified xsi:type="dcterms:W3CDTF">2020-03-17T05:55:00Z</dcterms:modified>
</cp:coreProperties>
</file>